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BA" w:rsidRDefault="00A01982" w:rsidP="00A01982">
      <w:pPr>
        <w:spacing w:after="0"/>
        <w:rPr>
          <w:b/>
        </w:rPr>
      </w:pPr>
      <w:r>
        <w:t>Name:__________________________________</w:t>
      </w:r>
      <w:r>
        <w:tab/>
      </w:r>
      <w:r>
        <w:tab/>
      </w:r>
      <w:r>
        <w:tab/>
        <w:t xml:space="preserve">    </w:t>
      </w:r>
      <w:r>
        <w:rPr>
          <w:b/>
        </w:rPr>
        <w:t>Practice with Tangents, Chords, and Inscribed Angles</w:t>
      </w:r>
    </w:p>
    <w:p w:rsidR="00A01982" w:rsidRDefault="00A01982" w:rsidP="00A01982">
      <w:pPr>
        <w:spacing w:after="0"/>
      </w:pPr>
      <w:r>
        <w:t>Monica</w:t>
      </w:r>
    </w:p>
    <w:p w:rsidR="00A01982" w:rsidRDefault="00A01982" w:rsidP="00A01982">
      <w:pPr>
        <w:spacing w:after="0"/>
      </w:pPr>
      <w:r>
        <w:t>Geometry Period:_____</w:t>
      </w:r>
    </w:p>
    <w:p w:rsidR="00A01982" w:rsidRDefault="00A01982" w:rsidP="00A01982">
      <w:pPr>
        <w:spacing w:after="0"/>
      </w:pPr>
      <w:r>
        <w:t>Date:___________________________</w:t>
      </w:r>
    </w:p>
    <w:p w:rsidR="00A01982" w:rsidRDefault="00A01982" w:rsidP="00A01982">
      <w:pPr>
        <w:spacing w:after="0"/>
      </w:pPr>
    </w:p>
    <w:p w:rsidR="00A01982" w:rsidRDefault="00A01982" w:rsidP="00A01982">
      <w:pPr>
        <w:spacing w:after="0"/>
      </w:pPr>
      <w:r>
        <w:rPr>
          <w:b/>
        </w:rPr>
        <w:t>Directions:</w:t>
      </w:r>
      <w:r>
        <w:t xml:space="preserve">  Answer all of the questions below.  Questions with correct answers and no (or incorrect) work shown will not receive any credit.</w:t>
      </w:r>
    </w:p>
    <w:p w:rsidR="00A01982" w:rsidRDefault="00A01982" w:rsidP="00A01982">
      <w:pPr>
        <w:spacing w:after="0"/>
      </w:pPr>
    </w:p>
    <w:p w:rsidR="00A01982" w:rsidRPr="00A01982" w:rsidRDefault="00A01982" w:rsidP="00A01982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A01982">
        <w:rPr>
          <w:color w:val="000000"/>
        </w:rPr>
        <w:t xml:space="preserve">In the diagram below, circle </w:t>
      </w:r>
      <w:r w:rsidRPr="00A01982">
        <w:rPr>
          <w:i/>
          <w:iCs/>
          <w:color w:val="000000"/>
        </w:rPr>
        <w:t>O</w:t>
      </w:r>
      <w:r w:rsidRPr="00A01982">
        <w:rPr>
          <w:color w:val="000000"/>
        </w:rPr>
        <w:t xml:space="preserve"> has a radius of 5, and </w:t>
      </w:r>
      <w:r>
        <w:rPr>
          <w:noProof/>
          <w:position w:val="-3"/>
        </w:rPr>
        <w:drawing>
          <wp:inline distT="0" distB="0" distL="0" distR="0">
            <wp:extent cx="40005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82">
        <w:rPr>
          <w:color w:val="000000"/>
        </w:rPr>
        <w:t xml:space="preserve">.  Diameter </w:t>
      </w:r>
      <w:r>
        <w:rPr>
          <w:noProof/>
          <w:position w:val="-4"/>
        </w:rPr>
        <w:drawing>
          <wp:inline distT="0" distB="0" distL="0" distR="0">
            <wp:extent cx="200025" cy="190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82">
        <w:rPr>
          <w:color w:val="000000"/>
        </w:rPr>
        <w:t xml:space="preserve"> is perpendicular to chord </w:t>
      </w:r>
      <w:r>
        <w:rPr>
          <w:noProof/>
          <w:position w:val="-4"/>
        </w:rPr>
        <w:drawing>
          <wp:inline distT="0" distB="0" distL="0" distR="0">
            <wp:extent cx="200025" cy="1905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82">
        <w:rPr>
          <w:color w:val="000000"/>
        </w:rPr>
        <w:t xml:space="preserve"> at </w:t>
      </w:r>
      <w:r w:rsidRPr="00A01982">
        <w:rPr>
          <w:i/>
          <w:iCs/>
          <w:color w:val="000000"/>
        </w:rPr>
        <w:t>E</w:t>
      </w:r>
      <w:r w:rsidRPr="00A01982">
        <w:rPr>
          <w:color w:val="000000"/>
        </w:rPr>
        <w:t>.</w:t>
      </w:r>
      <w:r w:rsidRPr="00A01982">
        <w:rPr>
          <w:i/>
          <w:iCs/>
          <w:color w:val="000000"/>
        </w:rPr>
        <w:t xml:space="preserve"> </w:t>
      </w:r>
      <w:r w:rsidRPr="00A01982">
        <w:rPr>
          <w:color w:val="000000"/>
        </w:rPr>
        <w:t xml:space="preserve">What is the length of </w:t>
      </w:r>
      <w:r>
        <w:rPr>
          <w:noProof/>
          <w:position w:val="-4"/>
        </w:rPr>
        <w:drawing>
          <wp:inline distT="0" distB="0" distL="0" distR="0">
            <wp:extent cx="200025" cy="19050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82">
        <w:rPr>
          <w:color w:val="000000"/>
        </w:rPr>
        <w:t>?</w:t>
      </w:r>
    </w:p>
    <w:p w:rsidR="00A01982" w:rsidRDefault="00A01982" w:rsidP="00A01982">
      <w:pPr>
        <w:pStyle w:val="ListParagraph"/>
        <w:keepLines/>
        <w:suppressAutoHyphens/>
        <w:autoSpaceDE w:val="0"/>
        <w:autoSpaceDN w:val="0"/>
        <w:adjustRightInd w:val="0"/>
        <w:ind w:left="390"/>
        <w:rPr>
          <w:i/>
          <w:iCs/>
          <w:color w:val="000000"/>
        </w:rPr>
      </w:pPr>
      <w:r>
        <w:rPr>
          <w:noProof/>
        </w:rPr>
        <w:drawing>
          <wp:inline distT="0" distB="0" distL="0" distR="0">
            <wp:extent cx="1095375" cy="1314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82" w:rsidRDefault="00A01982" w:rsidP="00A01982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iCs/>
          <w:color w:val="000000"/>
        </w:rPr>
        <w:t xml:space="preserve"> 2) </w:t>
      </w:r>
      <w:r>
        <w:rPr>
          <w:color w:val="000000"/>
        </w:rPr>
        <w:t xml:space="preserve">In the diagram below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diameter </w:t>
      </w:r>
      <w:r>
        <w:rPr>
          <w:noProof/>
          <w:color w:val="000000"/>
          <w:position w:val="-4"/>
        </w:rPr>
        <w:drawing>
          <wp:inline distT="0" distB="0" distL="0" distR="0">
            <wp:extent cx="285750" cy="19050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perpendicular to chord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point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  <w:r w:rsidR="002A78A2">
        <w:rPr>
          <w:color w:val="000000"/>
        </w:rPr>
        <w:t xml:space="preserve">  Write your answer in simplest radical form.</w:t>
      </w:r>
    </w:p>
    <w:p w:rsidR="00A01982" w:rsidRDefault="00A01982" w:rsidP="00A019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i/>
          <w:iCs/>
          <w:noProof/>
          <w:color w:val="000000"/>
        </w:rPr>
        <w:drawing>
          <wp:inline distT="0" distB="0" distL="0" distR="0">
            <wp:extent cx="1251150" cy="1209675"/>
            <wp:effectExtent l="19050" t="0" r="615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82" w:rsidRDefault="00A01982" w:rsidP="00A0198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3) In the diagram below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diameter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1905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perpendicular to chord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</w:t>
      </w:r>
      <w:r>
        <w:rPr>
          <w:i/>
          <w:iCs/>
          <w:color w:val="000000"/>
        </w:rPr>
        <w:t>E.</w:t>
      </w:r>
      <w:r>
        <w:rPr>
          <w:color w:val="000000"/>
        </w:rPr>
        <w:t xml:space="preserve">  If </w:t>
      </w:r>
      <w:r>
        <w:rPr>
          <w:noProof/>
          <w:color w:val="000000"/>
          <w:position w:val="-3"/>
        </w:rPr>
        <w:drawing>
          <wp:inline distT="0" distB="0" distL="0" distR="0">
            <wp:extent cx="485775" cy="142875"/>
            <wp:effectExtent l="1905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A01982" w:rsidRDefault="00A01982" w:rsidP="00A01982">
      <w:pPr>
        <w:pStyle w:val="ListParagraph"/>
        <w:keepLines/>
        <w:suppressAutoHyphens/>
        <w:autoSpaceDE w:val="0"/>
        <w:autoSpaceDN w:val="0"/>
        <w:adjustRightInd w:val="0"/>
        <w:ind w:left="390"/>
        <w:rPr>
          <w:i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38225" cy="1025407"/>
            <wp:effectExtent l="19050" t="0" r="952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A01982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t xml:space="preserve">4)  </w:t>
      </w:r>
      <w:r w:rsidR="00D4005E">
        <w:rPr>
          <w:color w:val="000000"/>
        </w:rPr>
        <w:t xml:space="preserve">In the diagram of circle </w:t>
      </w:r>
      <w:r w:rsidR="00D4005E">
        <w:rPr>
          <w:i/>
          <w:iCs/>
          <w:color w:val="000000"/>
        </w:rPr>
        <w:t>O</w:t>
      </w:r>
      <w:r w:rsidR="00D4005E">
        <w:rPr>
          <w:color w:val="000000"/>
        </w:rPr>
        <w:t xml:space="preserve"> below, chord </w:t>
      </w:r>
      <w:r w:rsidR="00D4005E"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5E">
        <w:rPr>
          <w:color w:val="000000"/>
        </w:rPr>
        <w:t xml:space="preserve"> is parallel to diameter </w:t>
      </w:r>
      <w:r w:rsidR="00D4005E">
        <w:rPr>
          <w:noProof/>
          <w:color w:val="000000"/>
          <w:position w:val="-4"/>
        </w:rPr>
        <w:drawing>
          <wp:inline distT="0" distB="0" distL="0" distR="0">
            <wp:extent cx="285750" cy="190500"/>
            <wp:effectExtent l="1905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5E">
        <w:rPr>
          <w:color w:val="000000"/>
        </w:rPr>
        <w:t xml:space="preserve"> and  </w:t>
      </w:r>
      <w:r w:rsidR="00D4005E">
        <w:rPr>
          <w:noProof/>
          <w:color w:val="000000"/>
          <w:position w:val="-5"/>
        </w:rPr>
        <w:drawing>
          <wp:inline distT="0" distB="0" distL="0" distR="0">
            <wp:extent cx="600075" cy="219075"/>
            <wp:effectExtent l="19050" t="0" r="952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5E">
        <w:rPr>
          <w:color w:val="000000"/>
        </w:rPr>
        <w:t xml:space="preserve">.  What is </w:t>
      </w:r>
      <w:r w:rsidR="00D4005E">
        <w:rPr>
          <w:noProof/>
          <w:color w:val="000000"/>
          <w:position w:val="-5"/>
        </w:rPr>
        <w:drawing>
          <wp:inline distT="0" distB="0" distL="0" distR="0">
            <wp:extent cx="314325" cy="219075"/>
            <wp:effectExtent l="19050" t="0" r="952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5E">
        <w:rPr>
          <w:color w:val="000000"/>
        </w:rPr>
        <w:t>?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722" cy="1085850"/>
            <wp:effectExtent l="1905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22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lastRenderedPageBreak/>
        <w:t>5)</w:t>
      </w:r>
      <w:r w:rsidRPr="00D4005E">
        <w:rPr>
          <w:color w:val="000000"/>
        </w:rPr>
        <w:t xml:space="preserve"> </w:t>
      </w:r>
      <w:r>
        <w:rPr>
          <w:color w:val="000000"/>
        </w:rPr>
        <w:t xml:space="preserve">In the diagram below, two parallel lines intersect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at points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D</w:t>
      </w:r>
      <w:r>
        <w:rPr>
          <w:color w:val="000000"/>
        </w:rPr>
        <w:t xml:space="preserve">, with </w:t>
      </w:r>
      <w:r>
        <w:rPr>
          <w:noProof/>
          <w:color w:val="000000"/>
          <w:position w:val="-5"/>
        </w:rPr>
        <w:drawing>
          <wp:inline distT="0" distB="0" distL="0" distR="0">
            <wp:extent cx="781050" cy="219075"/>
            <wp:effectExtent l="1905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5"/>
        </w:rPr>
        <w:drawing>
          <wp:inline distT="0" distB="0" distL="0" distR="0">
            <wp:extent cx="885825" cy="219075"/>
            <wp:effectExtent l="19050" t="0" r="9525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</w:t>
      </w:r>
      <w:r>
        <w:rPr>
          <w:noProof/>
          <w:color w:val="000000"/>
          <w:position w:val="-5"/>
        </w:rPr>
        <w:drawing>
          <wp:inline distT="0" distB="0" distL="0" distR="0">
            <wp:extent cx="295275" cy="219075"/>
            <wp:effectExtent l="19050" t="0" r="9525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>
        <w:rPr>
          <w:i/>
          <w:iCs/>
          <w:noProof/>
          <w:color w:val="000000"/>
        </w:rPr>
        <w:drawing>
          <wp:inline distT="0" distB="0" distL="0" distR="0">
            <wp:extent cx="2114550" cy="1323975"/>
            <wp:effectExtent l="1905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D4005E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6) In the accompanying diagram, chord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parallel to diameter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19050" t="0" r="952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If </w:t>
      </w:r>
      <w:r>
        <w:rPr>
          <w:noProof/>
          <w:color w:val="000000"/>
          <w:position w:val="-5"/>
        </w:rPr>
        <w:drawing>
          <wp:inline distT="0" distB="0" distL="0" distR="0">
            <wp:extent cx="600075" cy="219075"/>
            <wp:effectExtent l="1905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>
        <w:rPr>
          <w:noProof/>
          <w:color w:val="000000"/>
          <w:position w:val="-3"/>
        </w:rPr>
        <w:drawing>
          <wp:inline distT="0" distB="0" distL="0" distR="0">
            <wp:extent cx="523875" cy="142875"/>
            <wp:effectExtent l="19050" t="0" r="952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D4005E" w:rsidRDefault="00D4005E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noProof/>
          <w:color w:val="000000"/>
        </w:rPr>
        <w:drawing>
          <wp:inline distT="0" distB="0" distL="0" distR="0">
            <wp:extent cx="1400175" cy="1241392"/>
            <wp:effectExtent l="19050" t="0" r="9525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7)  In the diagram below of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tangent to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at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66725" cy="142875"/>
            <wp:effectExtent l="19050" t="0" r="9525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14575" cy="1085850"/>
            <wp:effectExtent l="19050" t="0" r="9525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2A78A2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8) In the accompanying diagram, </w:t>
      </w:r>
      <w:r>
        <w:rPr>
          <w:noProof/>
          <w:color w:val="000000"/>
          <w:position w:val="-4"/>
        </w:rPr>
        <w:drawing>
          <wp:inline distT="0" distB="0" distL="0" distR="0">
            <wp:extent cx="171450" cy="190500"/>
            <wp:effectExtent l="1905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171450" cy="190500"/>
            <wp:effectExtent l="19050" t="0" r="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tangents drawn to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.  If </w:t>
      </w:r>
      <w:r>
        <w:rPr>
          <w:noProof/>
          <w:color w:val="000000"/>
          <w:position w:val="-3"/>
        </w:rPr>
        <w:drawing>
          <wp:inline distT="0" distB="0" distL="0" distR="0">
            <wp:extent cx="752475" cy="142875"/>
            <wp:effectExtent l="19050" t="0" r="9525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</w:t>
      </w:r>
      <w:r>
        <w:rPr>
          <w:noProof/>
          <w:color w:val="000000"/>
          <w:position w:val="-3"/>
        </w:rPr>
        <w:drawing>
          <wp:inline distT="0" distB="0" distL="0" distR="0">
            <wp:extent cx="295275" cy="142875"/>
            <wp:effectExtent l="19050" t="0" r="9525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85875" cy="935874"/>
            <wp:effectExtent l="19050" t="0" r="9525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A2" w:rsidRDefault="002A78A2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9)  In the accompanying diagram, </w:t>
      </w:r>
      <w:r>
        <w:rPr>
          <w:noProof/>
          <w:color w:val="000000"/>
          <w:position w:val="-8"/>
        </w:rPr>
        <w:drawing>
          <wp:inline distT="0" distB="0" distL="0" distR="0">
            <wp:extent cx="190500" cy="219075"/>
            <wp:effectExtent l="19050" t="0" r="0" b="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171450" cy="190500"/>
            <wp:effectExtent l="19050" t="0" r="0" b="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tangents drawn to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and chord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190500"/>
            <wp:effectExtent l="1905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drawn.  If </w:t>
      </w:r>
      <w:r>
        <w:rPr>
          <w:noProof/>
          <w:color w:val="000000"/>
          <w:position w:val="-3"/>
        </w:rPr>
        <w:drawing>
          <wp:inline distT="0" distB="0" distL="0" distR="0">
            <wp:extent cx="581025" cy="142875"/>
            <wp:effectExtent l="19050" t="0" r="9525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>
        <w:rPr>
          <w:noProof/>
          <w:color w:val="000000"/>
          <w:position w:val="-7"/>
        </w:rPr>
        <w:drawing>
          <wp:inline distT="0" distB="0" distL="0" distR="0">
            <wp:extent cx="485775" cy="171450"/>
            <wp:effectExtent l="19050" t="0" r="9525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19225" cy="839949"/>
            <wp:effectExtent l="19050" t="0" r="9525" b="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10) In the diagram below, circles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have two tangents drawn to them from external point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.  The points of tangency are </w:t>
      </w:r>
      <w:r>
        <w:rPr>
          <w:i/>
          <w:iCs/>
          <w:color w:val="000000"/>
        </w:rPr>
        <w:t>C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. The ratio of </w:t>
      </w:r>
      <w:r>
        <w:rPr>
          <w:i/>
          <w:iCs/>
          <w:color w:val="000000"/>
        </w:rPr>
        <w:t>TA</w:t>
      </w:r>
      <w:r>
        <w:rPr>
          <w:color w:val="000000"/>
        </w:rPr>
        <w:t xml:space="preserve"> to </w:t>
      </w:r>
      <w:r>
        <w:rPr>
          <w:i/>
          <w:iCs/>
          <w:color w:val="000000"/>
        </w:rPr>
        <w:t>AC</w:t>
      </w:r>
      <w:r>
        <w:rPr>
          <w:color w:val="000000"/>
        </w:rPr>
        <w:t xml:space="preserve"> is </w:t>
      </w:r>
      <w:r>
        <w:rPr>
          <w:noProof/>
          <w:color w:val="000000"/>
          <w:position w:val="-3"/>
        </w:rPr>
        <w:drawing>
          <wp:inline distT="0" distB="0" distL="0" distR="0">
            <wp:extent cx="200025" cy="142875"/>
            <wp:effectExtent l="19050" t="0" r="9525" b="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If </w:t>
      </w:r>
      <w:r>
        <w:rPr>
          <w:noProof/>
          <w:color w:val="000000"/>
          <w:position w:val="-3"/>
        </w:rPr>
        <w:drawing>
          <wp:inline distT="0" distB="0" distL="0" distR="0">
            <wp:extent cx="438150" cy="142875"/>
            <wp:effectExtent l="1905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61925" cy="190500"/>
            <wp:effectExtent l="19050" t="0" r="9525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2133040" cy="1343025"/>
            <wp:effectExtent l="19050" t="0" r="56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711F" w:rsidRDefault="0095711F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711F" w:rsidRDefault="0095711F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711F" w:rsidRDefault="0095711F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11) In the diagram below, KJ is tangent to circle </w:t>
      </w:r>
      <w:r w:rsidR="0095711F">
        <w:rPr>
          <w:color w:val="000000"/>
        </w:rPr>
        <w:t>M at point J.  If KJ = 17, and LK = 10, what is the length of the radius of the circle</w:t>
      </w:r>
      <w:r w:rsidR="002A78A2">
        <w:rPr>
          <w:color w:val="000000"/>
        </w:rPr>
        <w:t>?</w:t>
      </w:r>
    </w:p>
    <w:p w:rsidR="00D4005E" w:rsidRDefault="00D4005E" w:rsidP="00D4005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14475" cy="1428750"/>
            <wp:effectExtent l="19050" t="0" r="9525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5E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1F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12)  In the diagram below,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has </w:t>
      </w:r>
      <w:r>
        <w:rPr>
          <w:noProof/>
          <w:color w:val="000000"/>
          <w:position w:val="-3"/>
        </w:rPr>
        <w:drawing>
          <wp:inline distT="0" distB="0" distL="0" distR="0">
            <wp:extent cx="695325" cy="142875"/>
            <wp:effectExtent l="19050" t="0" r="9525" b="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is </w:t>
      </w:r>
      <w:r>
        <w:rPr>
          <w:noProof/>
          <w:color w:val="000000"/>
          <w:position w:val="-3"/>
        </w:rPr>
        <w:drawing>
          <wp:inline distT="0" distB="0" distL="0" distR="0">
            <wp:extent cx="495300" cy="142875"/>
            <wp:effectExtent l="19050" t="0" r="0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 terms of </w:t>
      </w:r>
      <w:r>
        <w:rPr>
          <w:i/>
          <w:color w:val="000000"/>
        </w:rPr>
        <w:t>z</w:t>
      </w:r>
      <w:r>
        <w:rPr>
          <w:color w:val="000000"/>
        </w:rPr>
        <w:t>?</w:t>
      </w:r>
    </w:p>
    <w:p w:rsidR="0095711F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</w:t>
      </w:r>
      <w:r>
        <w:rPr>
          <w:i/>
          <w:iCs/>
          <w:noProof/>
          <w:color w:val="000000"/>
        </w:rPr>
        <w:drawing>
          <wp:inline distT="0" distB="0" distL="0" distR="0">
            <wp:extent cx="1364535" cy="1219200"/>
            <wp:effectExtent l="19050" t="0" r="7065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1F" w:rsidRPr="0095711F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iCs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13)  In the diagram below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chords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209550" cy="190500"/>
            <wp:effectExtent l="19050" t="0" r="0" b="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i/>
          <w:iCs/>
          <w:noProof/>
          <w:color w:val="000000"/>
          <w:position w:val="-4"/>
        </w:rPr>
        <w:drawing>
          <wp:inline distT="0" distB="0" distL="0" distR="0">
            <wp:extent cx="209550" cy="190500"/>
            <wp:effectExtent l="19050" t="0" r="0" b="0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drawn such that </w:t>
      </w:r>
      <w:r>
        <w:rPr>
          <w:noProof/>
          <w:color w:val="000000"/>
          <w:position w:val="-5"/>
        </w:rPr>
        <w:drawing>
          <wp:inline distT="0" distB="0" distL="0" distR="0">
            <wp:extent cx="2057400" cy="219075"/>
            <wp:effectExtent l="1905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  </w:t>
      </w:r>
      <w:r>
        <w:rPr>
          <w:iCs/>
          <w:color w:val="000000"/>
        </w:rPr>
        <w:t xml:space="preserve">What is the </w:t>
      </w:r>
      <w:r w:rsidRPr="0095711F">
        <w:rPr>
          <w:iCs/>
          <w:color w:val="000000"/>
          <w:position w:val="-6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58" o:title=""/>
          </v:shape>
          <o:OLEObject Type="Embed" ProgID="Equation.3" ShapeID="_x0000_i1025" DrawAspect="Content" ObjectID="_1423560585" r:id="rId59"/>
        </w:object>
      </w:r>
      <w:r>
        <w:rPr>
          <w:iCs/>
          <w:color w:val="000000"/>
        </w:rPr>
        <w:t>?</w:t>
      </w:r>
    </w:p>
    <w:p w:rsidR="0095711F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i/>
          <w:iCs/>
          <w:noProof/>
          <w:color w:val="000000"/>
        </w:rPr>
        <w:drawing>
          <wp:inline distT="0" distB="0" distL="0" distR="0">
            <wp:extent cx="1371600" cy="1357745"/>
            <wp:effectExtent l="1905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1F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1F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14)  In the accompanying diagram,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19050" t="0" r="9525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diameter and </w:t>
      </w:r>
      <w:r>
        <w:rPr>
          <w:noProof/>
          <w:color w:val="000000"/>
          <w:position w:val="-5"/>
        </w:rPr>
        <w:drawing>
          <wp:inline distT="0" distB="0" distL="0" distR="0">
            <wp:extent cx="600075" cy="219075"/>
            <wp:effectExtent l="19050" t="0" r="9525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</w:t>
      </w:r>
      <w:r>
        <w:rPr>
          <w:noProof/>
          <w:color w:val="000000"/>
          <w:position w:val="-3"/>
        </w:rPr>
        <w:drawing>
          <wp:inline distT="0" distB="0" distL="0" distR="0">
            <wp:extent cx="485775" cy="142875"/>
            <wp:effectExtent l="19050" t="0" r="9525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 xml:space="preserve">            </w:t>
      </w:r>
      <w:r>
        <w:rPr>
          <w:noProof/>
          <w:color w:val="000000"/>
        </w:rPr>
        <w:drawing>
          <wp:inline distT="0" distB="0" distL="0" distR="0">
            <wp:extent cx="1323975" cy="1066800"/>
            <wp:effectExtent l="19050" t="0" r="9525" b="0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15)  In the accompanying diagram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771525" cy="142875"/>
            <wp:effectExtent l="19050" t="0" r="9525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5"/>
        </w:rPr>
        <w:drawing>
          <wp:inline distT="0" distB="0" distL="0" distR="0">
            <wp:extent cx="800100" cy="219075"/>
            <wp:effectExtent l="19050" t="0" r="0" b="0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Find the value of </w:t>
      </w:r>
      <w:r>
        <w:rPr>
          <w:i/>
          <w:iCs/>
          <w:color w:val="000000"/>
        </w:rPr>
        <w:t>x</w:t>
      </w:r>
      <w:r>
        <w:rPr>
          <w:color w:val="000000"/>
        </w:rPr>
        <w:t>.</w:t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               </w:t>
      </w:r>
      <w:r>
        <w:rPr>
          <w:noProof/>
          <w:color w:val="000000"/>
        </w:rPr>
        <w:drawing>
          <wp:inline distT="0" distB="0" distL="0" distR="0">
            <wp:extent cx="1265464" cy="1181100"/>
            <wp:effectExtent l="19050" t="0" r="0" b="0"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95711F" w:rsidRDefault="0095711F" w:rsidP="00D400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16)  In the accompanying diagram, quadrilateral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is inscribed in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.  If </w:t>
      </w:r>
      <w:r>
        <w:rPr>
          <w:noProof/>
          <w:color w:val="000000"/>
          <w:position w:val="-5"/>
        </w:rPr>
        <w:drawing>
          <wp:inline distT="0" distB="0" distL="0" distR="0">
            <wp:extent cx="647700" cy="219075"/>
            <wp:effectExtent l="19050" t="0" r="0" b="0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5"/>
        </w:rPr>
        <w:drawing>
          <wp:inline distT="0" distB="0" distL="0" distR="0">
            <wp:extent cx="600075" cy="219075"/>
            <wp:effectExtent l="19050" t="0" r="9525" b="0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</w:t>
      </w:r>
      <w:r>
        <w:rPr>
          <w:noProof/>
          <w:color w:val="000000"/>
          <w:position w:val="-3"/>
        </w:rPr>
        <w:drawing>
          <wp:inline distT="0" distB="0" distL="0" distR="0">
            <wp:extent cx="514350" cy="142875"/>
            <wp:effectExtent l="19050" t="0" r="0" b="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A01982" w:rsidRPr="00A01982" w:rsidRDefault="0095711F" w:rsidP="009571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</w:rPr>
        <w:t xml:space="preserve">                </w:t>
      </w:r>
      <w:r>
        <w:rPr>
          <w:noProof/>
          <w:color w:val="000000"/>
        </w:rPr>
        <w:drawing>
          <wp:inline distT="0" distB="0" distL="0" distR="0">
            <wp:extent cx="1347815" cy="1371600"/>
            <wp:effectExtent l="19050" t="0" r="4735" b="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982" w:rsidRPr="00A01982" w:rsidSect="00A01982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6ED"/>
    <w:multiLevelType w:val="hybridMultilevel"/>
    <w:tmpl w:val="9F040284"/>
    <w:lvl w:ilvl="0" w:tplc="C06A2994">
      <w:start w:val="1"/>
      <w:numFmt w:val="decimal"/>
      <w:lvlText w:val="%1)"/>
      <w:lvlJc w:val="left"/>
      <w:pPr>
        <w:ind w:left="3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0A73699"/>
    <w:multiLevelType w:val="hybridMultilevel"/>
    <w:tmpl w:val="44468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1982"/>
    <w:rsid w:val="001A4C90"/>
    <w:rsid w:val="00280BBA"/>
    <w:rsid w:val="002A78A2"/>
    <w:rsid w:val="0095711F"/>
    <w:rsid w:val="00A01982"/>
    <w:rsid w:val="00D4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wmf"/><Relationship Id="rId66" Type="http://schemas.openxmlformats.org/officeDocument/2006/relationships/image" Target="media/image6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6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oleObject" Target="embeddings/oleObject1.bin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2013-02-27T18:56:00Z</dcterms:created>
  <dcterms:modified xsi:type="dcterms:W3CDTF">2013-02-28T17:43:00Z</dcterms:modified>
</cp:coreProperties>
</file>